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30" w:rsidRDefault="00597030" w:rsidP="005970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1E98" w:rsidRDefault="00541E98" w:rsidP="00541E98">
      <w:pPr>
        <w:pStyle w:val="a8"/>
        <w:spacing w:before="0" w:beforeAutospacing="0" w:after="0" w:afterAutospacing="0" w:line="120" w:lineRule="exact"/>
        <w:jc w:val="center"/>
        <w:rPr>
          <w:rFonts w:eastAsia="+mn-ea"/>
          <w:b/>
          <w:bCs/>
          <w:color w:val="FF0000"/>
          <w:kern w:val="24"/>
          <w:sz w:val="6"/>
          <w:szCs w:val="28"/>
        </w:rPr>
      </w:pPr>
    </w:p>
    <w:p w:rsidR="009353FE" w:rsidRPr="00541E98" w:rsidRDefault="009353FE" w:rsidP="00541E98">
      <w:pPr>
        <w:pStyle w:val="a8"/>
        <w:spacing w:before="0" w:beforeAutospacing="0" w:after="0" w:afterAutospacing="0" w:line="120" w:lineRule="exact"/>
        <w:jc w:val="center"/>
        <w:rPr>
          <w:rFonts w:eastAsia="+mn-ea"/>
          <w:b/>
          <w:bCs/>
          <w:color w:val="FF0000"/>
          <w:kern w:val="24"/>
          <w:sz w:val="6"/>
          <w:szCs w:val="28"/>
        </w:rPr>
      </w:pPr>
    </w:p>
    <w:p w:rsidR="00A3071C" w:rsidRDefault="00A3071C" w:rsidP="00A3071C">
      <w:pPr>
        <w:pStyle w:val="a8"/>
        <w:spacing w:before="0" w:beforeAutospacing="0" w:after="0" w:afterAutospacing="0" w:line="240" w:lineRule="exact"/>
        <w:jc w:val="right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A3071C" w:rsidRDefault="00A3071C" w:rsidP="000F0572">
      <w:pPr>
        <w:pStyle w:val="a8"/>
        <w:spacing w:before="0" w:beforeAutospacing="0" w:after="0" w:afterAutospacing="0" w:line="240" w:lineRule="exact"/>
        <w:jc w:val="center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6722F4" w:rsidRPr="003415B7" w:rsidRDefault="00A3071C" w:rsidP="000F0572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rFonts w:eastAsia="+mn-ea"/>
          <w:b/>
          <w:bCs/>
          <w:color w:val="FF0000"/>
          <w:kern w:val="24"/>
          <w:sz w:val="28"/>
          <w:szCs w:val="28"/>
        </w:rPr>
        <w:t xml:space="preserve">Регламент проведения </w:t>
      </w:r>
      <w:r w:rsidR="00EF01ED">
        <w:rPr>
          <w:rFonts w:eastAsia="+mn-ea"/>
          <w:b/>
          <w:bCs/>
          <w:color w:val="FF0000"/>
          <w:kern w:val="24"/>
          <w:sz w:val="28"/>
          <w:szCs w:val="28"/>
        </w:rPr>
        <w:t>бизнес-завтрака</w:t>
      </w:r>
      <w:r w:rsidR="00AA4926">
        <w:rPr>
          <w:rFonts w:eastAsia="+mn-ea"/>
          <w:b/>
          <w:bCs/>
          <w:color w:val="FF0000"/>
          <w:kern w:val="24"/>
          <w:sz w:val="28"/>
          <w:szCs w:val="28"/>
        </w:rPr>
        <w:t xml:space="preserve"> в</w:t>
      </w:r>
      <w:r w:rsidR="00EF01ED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  <w:r w:rsidR="00AA4926">
        <w:rPr>
          <w:rFonts w:eastAsia="+mn-ea"/>
          <w:b/>
          <w:bCs/>
          <w:color w:val="FF0000"/>
          <w:kern w:val="24"/>
          <w:sz w:val="28"/>
          <w:szCs w:val="28"/>
        </w:rPr>
        <w:t xml:space="preserve">Центре «Мой бизнес» </w:t>
      </w:r>
      <w:r w:rsidR="00EA199E">
        <w:rPr>
          <w:rFonts w:eastAsia="+mn-ea"/>
          <w:b/>
          <w:bCs/>
          <w:color w:val="FF0000"/>
          <w:kern w:val="24"/>
          <w:sz w:val="28"/>
          <w:szCs w:val="28"/>
        </w:rPr>
        <w:t xml:space="preserve">по вопросу развития </w:t>
      </w:r>
      <w:r w:rsidR="00EF01ED">
        <w:rPr>
          <w:rFonts w:eastAsia="+mn-ea"/>
          <w:b/>
          <w:bCs/>
          <w:color w:val="FF0000"/>
          <w:kern w:val="24"/>
          <w:sz w:val="28"/>
          <w:szCs w:val="28"/>
        </w:rPr>
        <w:t>комплексной логистики в Самарской области</w:t>
      </w:r>
    </w:p>
    <w:p w:rsidR="006722F4" w:rsidRDefault="006722F4" w:rsidP="00541E98">
      <w:pPr>
        <w:spacing w:after="0" w:line="120" w:lineRule="exact"/>
        <w:jc w:val="right"/>
        <w:rPr>
          <w:rFonts w:ascii="Times New Roman" w:eastAsia="+mn-ea" w:hAnsi="Times New Roman"/>
          <w:bCs/>
          <w:color w:val="000000"/>
          <w:kern w:val="24"/>
          <w:sz w:val="16"/>
          <w:szCs w:val="16"/>
        </w:rPr>
      </w:pPr>
    </w:p>
    <w:p w:rsidR="009353FE" w:rsidRPr="000F0572" w:rsidRDefault="009353FE" w:rsidP="00541E98">
      <w:pPr>
        <w:spacing w:after="0" w:line="120" w:lineRule="exact"/>
        <w:jc w:val="right"/>
        <w:rPr>
          <w:rFonts w:ascii="Times New Roman" w:eastAsia="+mn-ea" w:hAnsi="Times New Roman"/>
          <w:bCs/>
          <w:color w:val="000000"/>
          <w:kern w:val="24"/>
          <w:sz w:val="16"/>
          <w:szCs w:val="16"/>
        </w:rPr>
      </w:pPr>
    </w:p>
    <w:p w:rsidR="003415B7" w:rsidRPr="003415B7" w:rsidRDefault="00EF01ED" w:rsidP="003415B7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26</w:t>
      </w:r>
      <w:r w:rsidR="00A3071C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июля 2022</w:t>
      </w:r>
      <w:r w:rsidR="003415B7" w:rsidRPr="00B95C01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г.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ab/>
        <w:t xml:space="preserve">                        </w:t>
      </w:r>
      <w:r w:rsidR="00AA4926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                        </w:t>
      </w:r>
      <w:r w:rsidR="00A3071C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    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   </w:t>
      </w:r>
      <w:r w:rsidR="00A3071C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     </w:t>
      </w:r>
      <w:r w:rsidR="003415B7" w:rsidRP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г.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8B3F61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Самара, ул.</w:t>
      </w:r>
      <w:r w:rsidR="002D50F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AA4926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Молодогвардейская</w:t>
      </w:r>
      <w:r w:rsidR="008B3F61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, </w:t>
      </w:r>
      <w:r w:rsidR="002D50F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д. </w:t>
      </w:r>
      <w:r w:rsidR="00AA4926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211</w:t>
      </w:r>
      <w:r w:rsidR="00EA199E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</w:p>
    <w:p w:rsidR="003415B7" w:rsidRPr="00B95C01" w:rsidRDefault="00EF01ED" w:rsidP="003415B7">
      <w:pPr>
        <w:tabs>
          <w:tab w:val="left" w:pos="6804"/>
          <w:tab w:val="left" w:pos="8505"/>
        </w:tabs>
        <w:spacing w:after="0" w:line="240" w:lineRule="auto"/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10</w:t>
      </w:r>
      <w:r w:rsidR="008B3F61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: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2D50F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00 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(</w:t>
      </w:r>
      <w:proofErr w:type="spellStart"/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мест.вр</w:t>
      </w:r>
      <w:proofErr w:type="spellEnd"/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.)</w:t>
      </w:r>
      <w:r w:rsidR="003415B7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ab/>
      </w:r>
    </w:p>
    <w:p w:rsidR="003415B7" w:rsidRPr="000F0572" w:rsidRDefault="003415B7" w:rsidP="00541E98">
      <w:pPr>
        <w:spacing w:after="0" w:line="120" w:lineRule="exact"/>
        <w:jc w:val="both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</w:p>
    <w:p w:rsidR="00B83F45" w:rsidRPr="00B83F45" w:rsidRDefault="00B83F45" w:rsidP="009353F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3392A" w:rsidRPr="00B83F45" w:rsidRDefault="0063392A" w:rsidP="009353FE">
      <w:pPr>
        <w:spacing w:after="24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10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984"/>
        <w:gridCol w:w="3276"/>
      </w:tblGrid>
      <w:tr w:rsidR="00D303CE" w:rsidRPr="00B83F45" w:rsidTr="00D303CE">
        <w:trPr>
          <w:trHeight w:val="852"/>
        </w:trPr>
        <w:tc>
          <w:tcPr>
            <w:tcW w:w="1418" w:type="dxa"/>
            <w:vAlign w:val="center"/>
          </w:tcPr>
          <w:p w:rsidR="00D303CE" w:rsidRPr="00D303CE" w:rsidRDefault="00D303CE" w:rsidP="00EF01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  <w:t>Спикеры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  <w:t>Длительность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4"/>
                <w:lang w:eastAsia="ru-RU"/>
              </w:rPr>
              <w:t>Тематика доклада</w:t>
            </w:r>
          </w:p>
        </w:tc>
      </w:tr>
      <w:tr w:rsidR="00D303CE" w:rsidRPr="00B83F45" w:rsidTr="00EC4AB2">
        <w:trPr>
          <w:trHeight w:val="837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10:00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72743C" w:rsidP="007274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Приветственное слово.</w:t>
            </w:r>
            <w:r w:rsidR="00D303CE"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D303CE" w:rsidP="0069251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303CE" w:rsidRPr="00B83F45" w:rsidTr="00EC4AB2">
        <w:trPr>
          <w:trHeight w:val="1402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10:05 –</w:t>
            </w:r>
          </w:p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10:15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D303CE" w:rsidP="0059616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Нахк</w:t>
            </w:r>
            <w:proofErr w:type="spellEnd"/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Андрей Юрьевич –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первый заместитель начальника Куйбышевского ТЦФТО.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D303CE" w:rsidP="00EC4AB2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EC4AB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Новые вызовы и решения в условиях изменения логистических каналов сбыта и доставки продукции»</w:t>
            </w:r>
          </w:p>
        </w:tc>
      </w:tr>
      <w:tr w:rsidR="00D303CE" w:rsidRPr="00B83F45" w:rsidTr="00D303CE">
        <w:trPr>
          <w:trHeight w:val="649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15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–</w:t>
            </w:r>
          </w:p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D303CE" w:rsidP="0059616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Бельницкий</w:t>
            </w:r>
            <w:proofErr w:type="spellEnd"/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Александр Станиславович –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директор филиала АО «РЖД Логистика» в г. Самара.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EC4AB2" w:rsidRDefault="00D303CE" w:rsidP="0059616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C4AB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EC4AB2" w:rsidRPr="00EC4AB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Организация контейнерных перевозок МТК «СЕВЕР-ЮГ»</w:t>
            </w:r>
          </w:p>
        </w:tc>
      </w:tr>
      <w:tr w:rsidR="00D303CE" w:rsidRPr="00B83F45" w:rsidTr="00D303CE">
        <w:trPr>
          <w:trHeight w:val="882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25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–</w:t>
            </w:r>
          </w:p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5D4959" w:rsidP="005D495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Топоровский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Вячеслав Борисович</w:t>
            </w:r>
            <w:r w:rsidR="00D303CE"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D4959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И.о</w:t>
            </w:r>
            <w:proofErr w:type="spellEnd"/>
            <w:r w:rsidRPr="005D4959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. н</w:t>
            </w:r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а</w:t>
            </w:r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Куйбышевской дирекции по управлению </w:t>
            </w:r>
            <w:proofErr w:type="spellStart"/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терминально</w:t>
            </w:r>
            <w:proofErr w:type="spellEnd"/>
            <w:r w:rsidR="00D303CE"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-складским комплексом.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D303CE" w:rsidP="005D4959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5D495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Работы и услуги, предоставляемые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Куйбышевской дирекцией по управлению </w:t>
            </w:r>
            <w:proofErr w:type="spellStart"/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терминально</w:t>
            </w:r>
            <w:proofErr w:type="spellEnd"/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-складским комплексом».</w:t>
            </w:r>
          </w:p>
        </w:tc>
      </w:tr>
      <w:tr w:rsidR="00D303CE" w:rsidRPr="00B83F45" w:rsidTr="00D303CE">
        <w:trPr>
          <w:trHeight w:val="1124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35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–</w:t>
            </w:r>
          </w:p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03CE">
              <w:rPr>
                <w:rFonts w:ascii="Times New Roman" w:hAnsi="Times New Roman"/>
                <w:sz w:val="28"/>
                <w:szCs w:val="24"/>
              </w:rPr>
              <w:t>10:</w:t>
            </w:r>
            <w:r w:rsidR="00BF63F2"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D303CE" w:rsidP="00EF01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Некрасов Вадим Владиславович –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импортозамещения</w:t>
            </w:r>
            <w:proofErr w:type="spellEnd"/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Самарской области.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E77B2A" w:rsidP="00E77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7B2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E77B2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 w:rsidRPr="00E77B2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, проблемы и решения»</w:t>
            </w:r>
          </w:p>
        </w:tc>
      </w:tr>
      <w:tr w:rsidR="00D303CE" w:rsidRPr="00B83F45" w:rsidTr="00EC4AB2">
        <w:trPr>
          <w:trHeight w:val="1226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 xml:space="preserve">   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10:45 – 10</w:t>
            </w: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: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D303CE" w:rsidP="00AA492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Коротков Александр Николаевич –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заместитель</w:t>
            </w:r>
            <w:r w:rsidRPr="00D303CE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r w:rsidRPr="00D303CE">
              <w:rPr>
                <w:rFonts w:ascii="Times New Roman" w:eastAsia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руководителя Центра поддержки экспорта Самарской области.</w:t>
            </w:r>
          </w:p>
          <w:p w:rsidR="00D303CE" w:rsidRPr="00D303CE" w:rsidRDefault="00D303CE" w:rsidP="00AA492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321A6D" w:rsidP="00AA492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21A6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321A6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21A6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транспортных расходов»</w:t>
            </w:r>
          </w:p>
        </w:tc>
      </w:tr>
      <w:tr w:rsidR="00D303CE" w:rsidRPr="00B83F45" w:rsidTr="00D303CE">
        <w:trPr>
          <w:trHeight w:val="527"/>
        </w:trPr>
        <w:tc>
          <w:tcPr>
            <w:tcW w:w="1418" w:type="dxa"/>
            <w:vAlign w:val="center"/>
          </w:tcPr>
          <w:p w:rsidR="00D303CE" w:rsidRPr="00D303CE" w:rsidRDefault="00BF63F2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</w:t>
            </w:r>
            <w:r w:rsidR="00D303CE"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55</w:t>
            </w:r>
          </w:p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11: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D303CE" w:rsidP="0069251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3CE">
              <w:rPr>
                <w:rFonts w:ascii="Times New Roman" w:hAnsi="Times New Roman"/>
                <w:b/>
                <w:sz w:val="28"/>
                <w:szCs w:val="28"/>
              </w:rPr>
              <w:t>Участники совещания.</w:t>
            </w:r>
          </w:p>
          <w:p w:rsidR="00D303CE" w:rsidRPr="00D303CE" w:rsidRDefault="00D303CE" w:rsidP="0069251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3CE">
              <w:rPr>
                <w:rFonts w:ascii="Times New Roman" w:hAnsi="Times New Roman"/>
                <w:i/>
                <w:sz w:val="28"/>
                <w:szCs w:val="28"/>
              </w:rPr>
              <w:t>Обсуждение вопросов.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CE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D303CE" w:rsidP="00003296">
            <w:pPr>
              <w:spacing w:before="12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03CE" w:rsidRPr="00B83F45" w:rsidTr="00D303CE">
        <w:trPr>
          <w:trHeight w:val="409"/>
        </w:trPr>
        <w:tc>
          <w:tcPr>
            <w:tcW w:w="1418" w:type="dxa"/>
            <w:vAlign w:val="center"/>
          </w:tcPr>
          <w:p w:rsidR="00D303CE" w:rsidRPr="00D303CE" w:rsidRDefault="00D303CE" w:rsidP="00D30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</w:pPr>
            <w:bookmarkStart w:id="0" w:name="_GoBack" w:colFirst="2" w:colLast="3"/>
            <w:r w:rsidRPr="00D303CE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11:</w:t>
            </w:r>
            <w:r w:rsidR="00BF63F2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D303CE" w:rsidRPr="00D303CE" w:rsidRDefault="0072743C" w:rsidP="00692516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Подведение итогов.</w:t>
            </w:r>
          </w:p>
          <w:p w:rsidR="00D303CE" w:rsidRDefault="00D303CE" w:rsidP="00692516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D303CE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Заключительное слово.</w:t>
            </w:r>
          </w:p>
          <w:p w:rsidR="00EC4AB2" w:rsidRDefault="00EC4AB2" w:rsidP="00692516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___________________</w:t>
            </w:r>
          </w:p>
          <w:p w:rsidR="00EC4AB2" w:rsidRPr="00D303CE" w:rsidRDefault="00EC4AB2" w:rsidP="00692516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D303CE" w:rsidRPr="00D303CE" w:rsidRDefault="00D303CE" w:rsidP="00692516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D303CE" w:rsidRPr="00D303CE" w:rsidRDefault="00D303CE" w:rsidP="0069251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303CE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______________________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CE" w:rsidRPr="00D303CE" w:rsidRDefault="00D303CE" w:rsidP="00D303CE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CE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276" w:type="dxa"/>
            <w:shd w:val="clear" w:color="auto" w:fill="auto"/>
          </w:tcPr>
          <w:p w:rsidR="00D303CE" w:rsidRPr="00D303CE" w:rsidRDefault="00D303CE" w:rsidP="00692516">
            <w:pPr>
              <w:spacing w:before="120"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bookmarkEnd w:id="0"/>
    </w:tbl>
    <w:p w:rsidR="00123B51" w:rsidRDefault="00123B51" w:rsidP="00541E98">
      <w:pPr>
        <w:rPr>
          <w:sz w:val="24"/>
          <w:szCs w:val="24"/>
        </w:rPr>
      </w:pPr>
    </w:p>
    <w:p w:rsidR="00D434DC" w:rsidRPr="00D434DC" w:rsidRDefault="00D434DC" w:rsidP="00541E98">
      <w:pPr>
        <w:rPr>
          <w:rFonts w:ascii="Times New Roman" w:hAnsi="Times New Roman"/>
          <w:sz w:val="28"/>
          <w:szCs w:val="28"/>
        </w:rPr>
      </w:pPr>
    </w:p>
    <w:sectPr w:rsidR="00D434DC" w:rsidRPr="00D434DC" w:rsidSect="0059703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038"/>
    <w:multiLevelType w:val="hybridMultilevel"/>
    <w:tmpl w:val="ED9E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F61"/>
    <w:multiLevelType w:val="multilevel"/>
    <w:tmpl w:val="231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D6B76"/>
    <w:multiLevelType w:val="multilevel"/>
    <w:tmpl w:val="AA54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114E1"/>
    <w:multiLevelType w:val="hybridMultilevel"/>
    <w:tmpl w:val="DEB44206"/>
    <w:lvl w:ilvl="0" w:tplc="6CEE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5161"/>
    <w:multiLevelType w:val="multilevel"/>
    <w:tmpl w:val="712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6E"/>
    <w:rsid w:val="00003296"/>
    <w:rsid w:val="000116DC"/>
    <w:rsid w:val="00013AF8"/>
    <w:rsid w:val="000557CD"/>
    <w:rsid w:val="000C4B69"/>
    <w:rsid w:val="000E4B4A"/>
    <w:rsid w:val="000F0572"/>
    <w:rsid w:val="000F20E2"/>
    <w:rsid w:val="001221F4"/>
    <w:rsid w:val="00123B51"/>
    <w:rsid w:val="00142446"/>
    <w:rsid w:val="001606E3"/>
    <w:rsid w:val="00160D52"/>
    <w:rsid w:val="00184753"/>
    <w:rsid w:val="00186D06"/>
    <w:rsid w:val="001A1A2D"/>
    <w:rsid w:val="001D58D2"/>
    <w:rsid w:val="001E355A"/>
    <w:rsid w:val="001F48B6"/>
    <w:rsid w:val="002134F5"/>
    <w:rsid w:val="0022367F"/>
    <w:rsid w:val="00252B2C"/>
    <w:rsid w:val="0028252B"/>
    <w:rsid w:val="002B4367"/>
    <w:rsid w:val="002D50F7"/>
    <w:rsid w:val="002D618B"/>
    <w:rsid w:val="002F7DC7"/>
    <w:rsid w:val="00317B1B"/>
    <w:rsid w:val="00321A6D"/>
    <w:rsid w:val="003415B7"/>
    <w:rsid w:val="00365544"/>
    <w:rsid w:val="003662EF"/>
    <w:rsid w:val="0038737F"/>
    <w:rsid w:val="00394909"/>
    <w:rsid w:val="003B3A61"/>
    <w:rsid w:val="003B641B"/>
    <w:rsid w:val="003F5CCC"/>
    <w:rsid w:val="003F634C"/>
    <w:rsid w:val="00400AF1"/>
    <w:rsid w:val="00445BB2"/>
    <w:rsid w:val="0048603E"/>
    <w:rsid w:val="00493A41"/>
    <w:rsid w:val="004C0580"/>
    <w:rsid w:val="005172AC"/>
    <w:rsid w:val="00525E41"/>
    <w:rsid w:val="00541E98"/>
    <w:rsid w:val="00543F96"/>
    <w:rsid w:val="005478BF"/>
    <w:rsid w:val="005939B2"/>
    <w:rsid w:val="00595451"/>
    <w:rsid w:val="00596166"/>
    <w:rsid w:val="00597030"/>
    <w:rsid w:val="005D3768"/>
    <w:rsid w:val="005D43D0"/>
    <w:rsid w:val="005D4959"/>
    <w:rsid w:val="005D655A"/>
    <w:rsid w:val="005D6FDC"/>
    <w:rsid w:val="005E50C8"/>
    <w:rsid w:val="0062511A"/>
    <w:rsid w:val="006323EE"/>
    <w:rsid w:val="0063392A"/>
    <w:rsid w:val="006502B9"/>
    <w:rsid w:val="006524CB"/>
    <w:rsid w:val="0066248C"/>
    <w:rsid w:val="006722F4"/>
    <w:rsid w:val="00692516"/>
    <w:rsid w:val="006A014A"/>
    <w:rsid w:val="006B1B89"/>
    <w:rsid w:val="006B3F5F"/>
    <w:rsid w:val="006C6447"/>
    <w:rsid w:val="006D4DA8"/>
    <w:rsid w:val="006E4163"/>
    <w:rsid w:val="0071616B"/>
    <w:rsid w:val="00720E9C"/>
    <w:rsid w:val="00724B9B"/>
    <w:rsid w:val="0072743C"/>
    <w:rsid w:val="0074339A"/>
    <w:rsid w:val="00746148"/>
    <w:rsid w:val="0078646F"/>
    <w:rsid w:val="007878E9"/>
    <w:rsid w:val="007A486B"/>
    <w:rsid w:val="007C08EF"/>
    <w:rsid w:val="007C1B2C"/>
    <w:rsid w:val="008024BC"/>
    <w:rsid w:val="00810B38"/>
    <w:rsid w:val="008A0768"/>
    <w:rsid w:val="008B3F61"/>
    <w:rsid w:val="008E2B67"/>
    <w:rsid w:val="00923653"/>
    <w:rsid w:val="009353FE"/>
    <w:rsid w:val="00937F6E"/>
    <w:rsid w:val="00985C69"/>
    <w:rsid w:val="00993E9C"/>
    <w:rsid w:val="009B74FB"/>
    <w:rsid w:val="009E3D97"/>
    <w:rsid w:val="00A042B2"/>
    <w:rsid w:val="00A25354"/>
    <w:rsid w:val="00A3071C"/>
    <w:rsid w:val="00A3216D"/>
    <w:rsid w:val="00A76173"/>
    <w:rsid w:val="00AA4926"/>
    <w:rsid w:val="00AC786E"/>
    <w:rsid w:val="00AD3DD5"/>
    <w:rsid w:val="00AD6B98"/>
    <w:rsid w:val="00AF7337"/>
    <w:rsid w:val="00B20D79"/>
    <w:rsid w:val="00B22A52"/>
    <w:rsid w:val="00B231AE"/>
    <w:rsid w:val="00B25B11"/>
    <w:rsid w:val="00B36B31"/>
    <w:rsid w:val="00B50BF5"/>
    <w:rsid w:val="00B83F45"/>
    <w:rsid w:val="00B95C01"/>
    <w:rsid w:val="00BA0A1F"/>
    <w:rsid w:val="00BA5104"/>
    <w:rsid w:val="00BC5D71"/>
    <w:rsid w:val="00BD76AB"/>
    <w:rsid w:val="00BF3EA5"/>
    <w:rsid w:val="00BF63F2"/>
    <w:rsid w:val="00C15B81"/>
    <w:rsid w:val="00C32832"/>
    <w:rsid w:val="00C65743"/>
    <w:rsid w:val="00C7750A"/>
    <w:rsid w:val="00C87982"/>
    <w:rsid w:val="00C91501"/>
    <w:rsid w:val="00CA5BD2"/>
    <w:rsid w:val="00CD1D3F"/>
    <w:rsid w:val="00CD67C9"/>
    <w:rsid w:val="00CE68E9"/>
    <w:rsid w:val="00D051D0"/>
    <w:rsid w:val="00D15468"/>
    <w:rsid w:val="00D303CE"/>
    <w:rsid w:val="00D434DC"/>
    <w:rsid w:val="00D5713B"/>
    <w:rsid w:val="00D576B6"/>
    <w:rsid w:val="00D940F6"/>
    <w:rsid w:val="00E00DA0"/>
    <w:rsid w:val="00E20C90"/>
    <w:rsid w:val="00E3144D"/>
    <w:rsid w:val="00E353DB"/>
    <w:rsid w:val="00E449DB"/>
    <w:rsid w:val="00E6694F"/>
    <w:rsid w:val="00E77B2A"/>
    <w:rsid w:val="00E86410"/>
    <w:rsid w:val="00EA199E"/>
    <w:rsid w:val="00EA4BEE"/>
    <w:rsid w:val="00EC4AB2"/>
    <w:rsid w:val="00EF01ED"/>
    <w:rsid w:val="00F074E8"/>
    <w:rsid w:val="00F11C35"/>
    <w:rsid w:val="00F5759D"/>
    <w:rsid w:val="00F85369"/>
    <w:rsid w:val="00F85A8E"/>
    <w:rsid w:val="00FD1D23"/>
    <w:rsid w:val="00FE1198"/>
    <w:rsid w:val="00FE57B5"/>
    <w:rsid w:val="00FF229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C2F2"/>
  <w15:docId w15:val="{4EEAE746-36B0-3C4F-BDD7-0E35DB2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B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C786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C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786E"/>
    <w:pPr>
      <w:ind w:left="720"/>
      <w:contextualSpacing/>
    </w:pPr>
  </w:style>
  <w:style w:type="character" w:styleId="a6">
    <w:name w:val="Strong"/>
    <w:uiPriority w:val="22"/>
    <w:qFormat/>
    <w:rsid w:val="00543F96"/>
    <w:rPr>
      <w:b/>
      <w:bCs/>
    </w:rPr>
  </w:style>
  <w:style w:type="character" w:styleId="a7">
    <w:name w:val="FollowedHyperlink"/>
    <w:uiPriority w:val="99"/>
    <w:semiHidden/>
    <w:unhideWhenUsed/>
    <w:rsid w:val="00543F96"/>
    <w:rPr>
      <w:color w:val="800080"/>
      <w:u w:val="single"/>
    </w:rPr>
  </w:style>
  <w:style w:type="character" w:customStyle="1" w:styleId="apple-converted-space">
    <w:name w:val="apple-converted-space"/>
    <w:basedOn w:val="a0"/>
    <w:rsid w:val="007C1B2C"/>
  </w:style>
  <w:style w:type="paragraph" w:styleId="a8">
    <w:name w:val="Normal (Web)"/>
    <w:basedOn w:val="a"/>
    <w:uiPriority w:val="99"/>
    <w:unhideWhenUsed/>
    <w:rsid w:val="00CD1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810B38"/>
    <w:rPr>
      <w:rFonts w:ascii="Cambria" w:eastAsia="Times New Roman" w:hAnsi="Cambria" w:cs="Times New Roman"/>
      <w:b/>
      <w:bCs/>
      <w:color w:val="4F81BD"/>
    </w:rPr>
  </w:style>
  <w:style w:type="paragraph" w:styleId="a9">
    <w:name w:val="Balloon Text"/>
    <w:basedOn w:val="a"/>
    <w:link w:val="aa"/>
    <w:uiPriority w:val="99"/>
    <w:semiHidden/>
    <w:unhideWhenUsed/>
    <w:rsid w:val="00597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9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41E6-F207-4EB8-82E6-F8097D1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Александр Чилингарян</cp:lastModifiedBy>
  <cp:revision>3</cp:revision>
  <cp:lastPrinted>2020-02-18T05:18:00Z</cp:lastPrinted>
  <dcterms:created xsi:type="dcterms:W3CDTF">2022-07-11T13:51:00Z</dcterms:created>
  <dcterms:modified xsi:type="dcterms:W3CDTF">2022-07-12T13:11:00Z</dcterms:modified>
</cp:coreProperties>
</file>